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DD" w:rsidRDefault="003125DD" w:rsidP="003125DD">
      <w:pPr>
        <w:pStyle w:val="NoSpacing"/>
        <w:jc w:val="center"/>
        <w:rPr>
          <w:b/>
        </w:rPr>
      </w:pPr>
      <w:bookmarkStart w:id="0" w:name="_GoBack"/>
      <w:bookmarkEnd w:id="0"/>
      <w:r>
        <w:rPr>
          <w:b/>
        </w:rPr>
        <w:t>Report from the Cumberland Valley Firemen’s Association</w:t>
      </w:r>
    </w:p>
    <w:p w:rsidR="003125DD" w:rsidRDefault="00C27393" w:rsidP="003125DD">
      <w:pPr>
        <w:pStyle w:val="NoSpacing"/>
        <w:jc w:val="center"/>
        <w:rPr>
          <w:b/>
        </w:rPr>
      </w:pPr>
      <w:r>
        <w:rPr>
          <w:b/>
        </w:rPr>
        <w:t>Convention</w:t>
      </w:r>
      <w:r w:rsidR="006A78A1">
        <w:rPr>
          <w:b/>
        </w:rPr>
        <w:t xml:space="preserve"> and</w:t>
      </w:r>
      <w:r w:rsidR="003125DD">
        <w:rPr>
          <w:b/>
        </w:rPr>
        <w:t xml:space="preserve"> Presidents Council Meeting</w:t>
      </w:r>
    </w:p>
    <w:p w:rsidR="003125DD" w:rsidRDefault="003125DD" w:rsidP="003125DD">
      <w:pPr>
        <w:pStyle w:val="NoSpacing"/>
      </w:pPr>
    </w:p>
    <w:p w:rsidR="003125DD" w:rsidRDefault="003125DD" w:rsidP="003125DD">
      <w:pPr>
        <w:pStyle w:val="NoSpacing"/>
      </w:pPr>
      <w:r>
        <w:rPr>
          <w:rFonts w:ascii="Tahoma" w:hAnsi="Tahoma" w:cs="Tahoma"/>
          <w:noProof/>
          <w:color w:val="000000"/>
          <w:sz w:val="21"/>
          <w:szCs w:val="21"/>
        </w:rPr>
        <w:drawing>
          <wp:inline distT="0" distB="0" distL="0" distR="0">
            <wp:extent cx="5951220" cy="1188720"/>
            <wp:effectExtent l="0" t="0" r="0" b="0"/>
            <wp:docPr id="1" name="Picture 1" descr="http://www.cvvfa.org/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vvfa.org/images/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1220" cy="1188720"/>
                    </a:xfrm>
                    <a:prstGeom prst="rect">
                      <a:avLst/>
                    </a:prstGeom>
                    <a:noFill/>
                    <a:ln>
                      <a:noFill/>
                    </a:ln>
                  </pic:spPr>
                </pic:pic>
              </a:graphicData>
            </a:graphic>
          </wp:inline>
        </w:drawing>
      </w:r>
    </w:p>
    <w:p w:rsidR="003125DD" w:rsidRDefault="003125DD" w:rsidP="003125DD">
      <w:pPr>
        <w:pStyle w:val="NoSpacing"/>
      </w:pPr>
    </w:p>
    <w:p w:rsidR="003125DD" w:rsidRDefault="00C27393" w:rsidP="003125DD">
      <w:pPr>
        <w:pStyle w:val="NoSpacing"/>
      </w:pPr>
      <w:r>
        <w:t>The CVVFA convention</w:t>
      </w:r>
      <w:r w:rsidR="006A78A1">
        <w:t xml:space="preserve"> </w:t>
      </w:r>
      <w:r>
        <w:t xml:space="preserve">was held on </w:t>
      </w:r>
      <w:r w:rsidR="006A78A1">
        <w:t xml:space="preserve">Thursday and </w:t>
      </w:r>
      <w:r>
        <w:t xml:space="preserve">Friday, August </w:t>
      </w:r>
      <w:r w:rsidR="00130073">
        <w:t>3</w:t>
      </w:r>
      <w:r w:rsidR="006A78A1">
        <w:t xml:space="preserve"> &amp; </w:t>
      </w:r>
      <w:r w:rsidR="00130073">
        <w:t>4, 2017</w:t>
      </w:r>
      <w:r w:rsidR="003125DD">
        <w:t xml:space="preserve"> at th</w:t>
      </w:r>
      <w:r w:rsidR="00130073">
        <w:t xml:space="preserve">e McConnellsburg Fire Station in McConnellsburg, </w:t>
      </w:r>
      <w:proofErr w:type="gramStart"/>
      <w:r w:rsidR="00130073">
        <w:t>PA.</w:t>
      </w:r>
      <w:r w:rsidR="003125DD">
        <w:t>.</w:t>
      </w:r>
      <w:proofErr w:type="gramEnd"/>
      <w:r w:rsidR="003125DD">
        <w:t xml:space="preserve"> Those attending from the</w:t>
      </w:r>
      <w:r w:rsidR="00130073">
        <w:t xml:space="preserve"> DVFA were President Ted Walius</w:t>
      </w:r>
      <w:r w:rsidR="003125DD">
        <w:t>, 1</w:t>
      </w:r>
      <w:r w:rsidR="003125DD">
        <w:rPr>
          <w:vertAlign w:val="superscript"/>
        </w:rPr>
        <w:t>st</w:t>
      </w:r>
      <w:r w:rsidR="00130073">
        <w:t xml:space="preserve"> Vice President Rich Perillo</w:t>
      </w:r>
      <w:r w:rsidR="003125DD">
        <w:t xml:space="preserve">, </w:t>
      </w:r>
      <w:r>
        <w:t>2</w:t>
      </w:r>
      <w:r w:rsidRPr="00C27393">
        <w:rPr>
          <w:vertAlign w:val="superscript"/>
        </w:rPr>
        <w:t>nd</w:t>
      </w:r>
      <w:r w:rsidR="00130073">
        <w:t xml:space="preserve"> Vice President Bill Betts</w:t>
      </w:r>
      <w:r>
        <w:t xml:space="preserve">, </w:t>
      </w:r>
      <w:r w:rsidR="003125DD">
        <w:t>Secretary Elmer Steele and Executive Manager Warren Jones.</w:t>
      </w:r>
    </w:p>
    <w:p w:rsidR="006A78A1" w:rsidRDefault="006A78A1" w:rsidP="003125DD">
      <w:pPr>
        <w:pStyle w:val="NoSpacing"/>
      </w:pPr>
    </w:p>
    <w:p w:rsidR="006A78A1" w:rsidRDefault="00130073" w:rsidP="003125DD">
      <w:pPr>
        <w:pStyle w:val="NoSpacing"/>
      </w:pPr>
      <w:r>
        <w:t>We arrived at 6:00 PM on Wednesday and settled in for the night at the Sleep Inn in Clear Spring, MD.</w:t>
      </w:r>
    </w:p>
    <w:p w:rsidR="00130073" w:rsidRDefault="00130073" w:rsidP="003125DD">
      <w:pPr>
        <w:pStyle w:val="NoSpacing"/>
      </w:pPr>
    </w:p>
    <w:p w:rsidR="00130073" w:rsidRDefault="00130073" w:rsidP="003125DD">
      <w:pPr>
        <w:pStyle w:val="NoSpacing"/>
      </w:pPr>
      <w:r>
        <w:t>Thursday morning, we traveled 40 minutes to the Mc</w:t>
      </w:r>
      <w:r w:rsidR="0089091D">
        <w:t xml:space="preserve">Connellsburg Fire House for </w:t>
      </w:r>
      <w:r w:rsidR="00C4637A">
        <w:t>the</w:t>
      </w:r>
      <w:r>
        <w:t xml:space="preserve"> b</w:t>
      </w:r>
      <w:r w:rsidR="00C4637A">
        <w:t xml:space="preserve">usiness meeting, general convention business and keynote speaker Todd </w:t>
      </w:r>
      <w:proofErr w:type="spellStart"/>
      <w:r w:rsidR="00C4637A">
        <w:t>Leiss</w:t>
      </w:r>
      <w:proofErr w:type="spellEnd"/>
      <w:r w:rsidR="00C4637A">
        <w:t xml:space="preserve"> from the State of Pennsylvania Turnpike Traffic Incident Management office.</w:t>
      </w:r>
    </w:p>
    <w:p w:rsidR="00130073" w:rsidRDefault="00130073" w:rsidP="003125DD">
      <w:pPr>
        <w:pStyle w:val="NoSpacing"/>
      </w:pPr>
    </w:p>
    <w:p w:rsidR="006A78A1" w:rsidRDefault="00130073" w:rsidP="003125DD">
      <w:pPr>
        <w:pStyle w:val="NoSpacing"/>
      </w:pPr>
      <w:r>
        <w:t xml:space="preserve">There was a </w:t>
      </w:r>
      <w:r w:rsidR="006A78A1">
        <w:t>picnic</w:t>
      </w:r>
      <w:r>
        <w:t xml:space="preserve"> on Thursday night at the McConnellsburg American Legion picnic grounds</w:t>
      </w:r>
      <w:r w:rsidR="006A78A1">
        <w:t>. There was lots of food, fu</w:t>
      </w:r>
      <w:r>
        <w:t>n and fellowship for everyone that attended</w:t>
      </w:r>
      <w:r w:rsidR="006A78A1">
        <w:t>.</w:t>
      </w:r>
    </w:p>
    <w:p w:rsidR="006A78A1" w:rsidRDefault="006A78A1" w:rsidP="003125DD">
      <w:pPr>
        <w:pStyle w:val="NoSpacing"/>
      </w:pPr>
    </w:p>
    <w:p w:rsidR="003125DD" w:rsidRDefault="006A78A1" w:rsidP="003125DD">
      <w:pPr>
        <w:pStyle w:val="NoSpacing"/>
      </w:pPr>
      <w:r>
        <w:t xml:space="preserve"> We ar</w:t>
      </w:r>
      <w:r w:rsidR="00130073">
        <w:t>rived at the fire station at 8:3</w:t>
      </w:r>
      <w:r>
        <w:t>0 AM on Friday for the President’s Council meeting.</w:t>
      </w:r>
      <w:r w:rsidR="004F459E">
        <w:t xml:space="preserve"> </w:t>
      </w:r>
      <w:r w:rsidR="003125DD">
        <w:t xml:space="preserve">This meeting involves reports, issues and concerns from the 7 States </w:t>
      </w:r>
      <w:r w:rsidR="004F459E">
        <w:t>that are members of the Council, as well as reports from our National and Federal leaders.</w:t>
      </w:r>
      <w:r w:rsidR="003125DD">
        <w:t xml:space="preserve"> As you will see in</w:t>
      </w:r>
      <w:r w:rsidR="004F459E">
        <w:t xml:space="preserve"> this report, numerous issues and concerns are the same</w:t>
      </w:r>
      <w:r w:rsidR="003125DD">
        <w:t xml:space="preserve"> from State to State.</w:t>
      </w:r>
    </w:p>
    <w:p w:rsidR="003125DD" w:rsidRDefault="003125DD" w:rsidP="003125DD">
      <w:pPr>
        <w:pStyle w:val="NoSpacing"/>
      </w:pPr>
    </w:p>
    <w:p w:rsidR="003125DD" w:rsidRDefault="003125DD" w:rsidP="003125DD">
      <w:pPr>
        <w:pStyle w:val="NoSpacing"/>
      </w:pPr>
      <w:r>
        <w:t>Our own Steve Austin was the MC for the meeting and kept things moving along on a steady pace.</w:t>
      </w:r>
    </w:p>
    <w:p w:rsidR="003125DD" w:rsidRDefault="003125DD" w:rsidP="003125DD">
      <w:pPr>
        <w:pStyle w:val="NoSpacing"/>
      </w:pPr>
    </w:p>
    <w:p w:rsidR="003125DD" w:rsidRDefault="003125DD" w:rsidP="003125DD">
      <w:pPr>
        <w:pStyle w:val="NoSpacing"/>
      </w:pPr>
      <w:r>
        <w:rPr>
          <w:b/>
          <w:u w:val="single"/>
        </w:rPr>
        <w:t>CVVFA:</w:t>
      </w:r>
      <w:r w:rsidR="00130073">
        <w:tab/>
      </w:r>
      <w:r w:rsidR="00130073">
        <w:tab/>
        <w:t>CVVFA President Bill Keller</w:t>
      </w:r>
      <w:r>
        <w:t xml:space="preserve"> welcomed the members of the President</w:t>
      </w:r>
      <w:r w:rsidR="004F459E">
        <w:t>’</w:t>
      </w:r>
      <w:r>
        <w:t xml:space="preserve">s Council to the </w:t>
      </w:r>
    </w:p>
    <w:p w:rsidR="003125DD" w:rsidRDefault="00130073" w:rsidP="003125DD">
      <w:pPr>
        <w:pStyle w:val="NoSpacing"/>
      </w:pPr>
      <w:r>
        <w:tab/>
      </w:r>
      <w:r>
        <w:tab/>
        <w:t>McConnellsburg</w:t>
      </w:r>
      <w:r w:rsidR="00C27393">
        <w:t xml:space="preserve"> Fire Station for their convention</w:t>
      </w:r>
      <w:r w:rsidR="003125DD">
        <w:t xml:space="preserve"> meeting.</w:t>
      </w:r>
      <w:r w:rsidR="004F459E">
        <w:t xml:space="preserve"> </w:t>
      </w:r>
    </w:p>
    <w:p w:rsidR="00130073" w:rsidRDefault="00130073" w:rsidP="003125DD">
      <w:pPr>
        <w:pStyle w:val="NoSpacing"/>
      </w:pPr>
    </w:p>
    <w:p w:rsidR="00C4637A" w:rsidRDefault="00C4637A" w:rsidP="00C4637A">
      <w:pPr>
        <w:pStyle w:val="NoSpacing"/>
        <w:ind w:left="1440" w:hanging="1440"/>
      </w:pPr>
      <w:r>
        <w:rPr>
          <w:b/>
          <w:u w:val="single"/>
        </w:rPr>
        <w:t>Pennsylvania:</w:t>
      </w:r>
      <w:r>
        <w:tab/>
        <w:t xml:space="preserve">President Rich Grove brought greetings from the Commonwealth of Pennsylvania. They are working on grants for the coming year. They are also working on legislation dealing with cancer presumption and legalizing fireworks in the State. Don </w:t>
      </w:r>
      <w:proofErr w:type="spellStart"/>
      <w:r>
        <w:t>Konkle</w:t>
      </w:r>
      <w:proofErr w:type="spellEnd"/>
      <w:r>
        <w:t xml:space="preserve"> discussed other legislative issues.</w:t>
      </w:r>
    </w:p>
    <w:p w:rsidR="00C4637A" w:rsidRPr="0040749F" w:rsidRDefault="00C4637A" w:rsidP="00C4637A">
      <w:pPr>
        <w:pStyle w:val="NoSpacing"/>
      </w:pPr>
      <w:r>
        <w:tab/>
      </w:r>
      <w:r>
        <w:tab/>
        <w:t>Pennsylvania Convention will be September 21-23, 2017 at Penn Hills, PA</w:t>
      </w:r>
    </w:p>
    <w:p w:rsidR="00C4637A" w:rsidRDefault="00C4637A" w:rsidP="00A6213E">
      <w:pPr>
        <w:pStyle w:val="NoSpacing"/>
        <w:ind w:left="1440" w:hanging="1440"/>
        <w:rPr>
          <w:b/>
          <w:u w:val="single"/>
        </w:rPr>
      </w:pPr>
    </w:p>
    <w:p w:rsidR="00C4637A" w:rsidRDefault="00C4637A" w:rsidP="00C4637A">
      <w:pPr>
        <w:pStyle w:val="NoSpacing"/>
        <w:ind w:left="1440" w:hanging="1440"/>
      </w:pPr>
      <w:r>
        <w:rPr>
          <w:b/>
          <w:u w:val="single"/>
        </w:rPr>
        <w:t>Maryland:</w:t>
      </w:r>
      <w:r>
        <w:tab/>
        <w:t>MSFA 1</w:t>
      </w:r>
      <w:r w:rsidRPr="00C4637A">
        <w:rPr>
          <w:vertAlign w:val="superscript"/>
        </w:rPr>
        <w:t>st</w:t>
      </w:r>
      <w:r>
        <w:t xml:space="preserve"> Vice President Rich Blair brought greetings from the State of Maryland.  He then gave reports and comments for the State of Maryland, MFRIS, MIEMSS, MEMA, MSP and Shock Trauma. A written report is available</w:t>
      </w:r>
      <w:r w:rsidR="005F38FF">
        <w:t>.</w:t>
      </w:r>
    </w:p>
    <w:p w:rsidR="005F38FF" w:rsidRDefault="005F38FF" w:rsidP="00C4637A">
      <w:pPr>
        <w:pStyle w:val="NoSpacing"/>
        <w:ind w:left="1440" w:hanging="1440"/>
      </w:pPr>
    </w:p>
    <w:p w:rsidR="005F38FF" w:rsidRPr="005F38FF" w:rsidRDefault="005F38FF" w:rsidP="00C4637A">
      <w:pPr>
        <w:pStyle w:val="NoSpacing"/>
        <w:ind w:left="1440" w:hanging="1440"/>
      </w:pPr>
      <w:r>
        <w:rPr>
          <w:b/>
          <w:u w:val="single"/>
        </w:rPr>
        <w:t>National Fire Heritage:</w:t>
      </w:r>
      <w:r>
        <w:tab/>
        <w:t>Wayne Powell discussed the Heritage Center and what they are doing to preserve fire history. The museum is located in the Frederick County Fire-Rescue Museum in Emmitsburg, MD</w:t>
      </w:r>
    </w:p>
    <w:p w:rsidR="005F38FF" w:rsidRDefault="005F38FF" w:rsidP="005F38FF">
      <w:pPr>
        <w:pStyle w:val="NoSpacing"/>
        <w:ind w:left="1440" w:hanging="1440"/>
      </w:pPr>
      <w:r>
        <w:rPr>
          <w:b/>
          <w:u w:val="single"/>
        </w:rPr>
        <w:lastRenderedPageBreak/>
        <w:t>West Virginia:</w:t>
      </w:r>
      <w:r>
        <w:tab/>
        <w:t xml:space="preserve">John Ashcraft reported that Workman’s comp has dropped fire companies in West Virginia. They had to purchase private insurance to cover their members. There was supposed to be money put in at the legislative level to help with the cost of this private insurance, but at the last minute it was taken out. </w:t>
      </w:r>
    </w:p>
    <w:p w:rsidR="005F38FF" w:rsidRDefault="005F38FF" w:rsidP="005F38FF">
      <w:pPr>
        <w:pStyle w:val="NoSpacing"/>
        <w:ind w:left="1440" w:hanging="1440"/>
      </w:pPr>
      <w:r>
        <w:tab/>
        <w:t>West Virginia Convention will be August 23-25, 2017 in Moundsville, WV</w:t>
      </w:r>
    </w:p>
    <w:p w:rsidR="005F38FF" w:rsidRDefault="005F38FF" w:rsidP="005F38FF">
      <w:pPr>
        <w:pStyle w:val="NoSpacing"/>
        <w:rPr>
          <w:b/>
          <w:u w:val="single"/>
        </w:rPr>
      </w:pPr>
    </w:p>
    <w:p w:rsidR="00A6213E" w:rsidRDefault="00A6213E" w:rsidP="00A6213E">
      <w:pPr>
        <w:pStyle w:val="NoSpacing"/>
        <w:ind w:left="1440" w:hanging="1440"/>
      </w:pPr>
      <w:r>
        <w:rPr>
          <w:b/>
          <w:u w:val="single"/>
        </w:rPr>
        <w:t>New Jersey:</w:t>
      </w:r>
      <w:r>
        <w:tab/>
        <w:t>Harry Carter brought greetings from New Jersey. He reported on a slowdown in the legislative process. He talked about their various legislative bills, budgets and some issues within the State.</w:t>
      </w:r>
    </w:p>
    <w:p w:rsidR="00A6213E" w:rsidRDefault="00A6213E" w:rsidP="00A6213E">
      <w:pPr>
        <w:pStyle w:val="NoSpacing"/>
        <w:ind w:left="1440" w:hanging="1440"/>
      </w:pPr>
      <w:r>
        <w:tab/>
        <w:t>New Jersey Convention is the same time as</w:t>
      </w:r>
      <w:r w:rsidR="005F38FF">
        <w:t xml:space="preserve"> Delaware. September 14-17, 2017</w:t>
      </w:r>
      <w:r>
        <w:t xml:space="preserve"> in Wildwood, NJ</w:t>
      </w:r>
    </w:p>
    <w:p w:rsidR="00A6213E" w:rsidRDefault="00A6213E" w:rsidP="005F38FF">
      <w:pPr>
        <w:pStyle w:val="NoSpacing"/>
        <w:rPr>
          <w:b/>
          <w:u w:val="single"/>
        </w:rPr>
      </w:pPr>
    </w:p>
    <w:p w:rsidR="004F459E" w:rsidRDefault="004F459E" w:rsidP="004F459E">
      <w:pPr>
        <w:pStyle w:val="NoSpacing"/>
        <w:ind w:left="1440" w:hanging="1440"/>
      </w:pPr>
      <w:r>
        <w:rPr>
          <w:b/>
          <w:u w:val="single"/>
        </w:rPr>
        <w:t>Delaware:</w:t>
      </w:r>
      <w:r>
        <w:tab/>
        <w:t>Delaware Volunteer Firefigh</w:t>
      </w:r>
      <w:r w:rsidR="005F38FF">
        <w:t xml:space="preserve">ter’s Association President Ted Walius </w:t>
      </w:r>
      <w:r>
        <w:t>brou</w:t>
      </w:r>
      <w:r w:rsidR="005F38FF">
        <w:t>ght greetings from Delaware. Ted</w:t>
      </w:r>
      <w:r>
        <w:t xml:space="preserve"> introduced the folks in attendance from Delaware and then turned the program over to Warren for a power point presentation. Warren discussed numerous issues that are of concern to Delaware; Gra</w:t>
      </w:r>
      <w:r w:rsidR="00104526">
        <w:t xml:space="preserve">nt in Aid, Joint Finance funding, R&amp;R and our involvement with the Delaware State Fair. </w:t>
      </w:r>
      <w:r w:rsidR="005F38FF">
        <w:tab/>
      </w:r>
    </w:p>
    <w:p w:rsidR="004F459E" w:rsidRDefault="004F459E" w:rsidP="004F459E">
      <w:pPr>
        <w:pStyle w:val="NoSpacing"/>
        <w:ind w:left="1440" w:hanging="1440"/>
      </w:pPr>
      <w:r>
        <w:tab/>
        <w:t>DVFA Confere</w:t>
      </w:r>
      <w:r w:rsidR="005F38FF">
        <w:t>nce will be held on September 11-16, 2017</w:t>
      </w:r>
      <w:r>
        <w:t xml:space="preserve"> at the Dover Downs Hotel &amp; Casino in Dover, DE.</w:t>
      </w:r>
    </w:p>
    <w:p w:rsidR="004F459E" w:rsidRDefault="004F459E" w:rsidP="00C27393">
      <w:pPr>
        <w:pStyle w:val="NoSpacing"/>
        <w:ind w:left="1440" w:hanging="1440"/>
        <w:rPr>
          <w:b/>
          <w:u w:val="single"/>
        </w:rPr>
      </w:pPr>
    </w:p>
    <w:p w:rsidR="004F459E" w:rsidRDefault="00104526" w:rsidP="005F38FF">
      <w:pPr>
        <w:pStyle w:val="NoSpacing"/>
        <w:ind w:left="1440" w:hanging="1440"/>
      </w:pPr>
      <w:r>
        <w:rPr>
          <w:b/>
          <w:u w:val="single"/>
        </w:rPr>
        <w:t>New York:</w:t>
      </w:r>
      <w:r>
        <w:rPr>
          <w:u w:val="single"/>
        </w:rPr>
        <w:t xml:space="preserve"> </w:t>
      </w:r>
      <w:r>
        <w:tab/>
      </w:r>
      <w:r w:rsidR="005F38FF">
        <w:t>Not in attendance</w:t>
      </w:r>
    </w:p>
    <w:p w:rsidR="005F38FF" w:rsidRDefault="005F38FF" w:rsidP="005F38FF">
      <w:pPr>
        <w:pStyle w:val="NoSpacing"/>
        <w:ind w:left="1440" w:hanging="1440"/>
        <w:rPr>
          <w:b/>
          <w:u w:val="single"/>
        </w:rPr>
      </w:pPr>
    </w:p>
    <w:p w:rsidR="00104526" w:rsidRDefault="00104526" w:rsidP="005F38FF">
      <w:pPr>
        <w:pStyle w:val="NoSpacing"/>
        <w:ind w:left="1440" w:hanging="1440"/>
      </w:pPr>
      <w:r>
        <w:rPr>
          <w:b/>
          <w:u w:val="single"/>
        </w:rPr>
        <w:t>Virginia:</w:t>
      </w:r>
      <w:r>
        <w:tab/>
      </w:r>
      <w:r w:rsidR="005F38FF">
        <w:t>Not in attendance. Their convention is in session this week.</w:t>
      </w:r>
    </w:p>
    <w:p w:rsidR="002A5CA8" w:rsidRDefault="002A5CA8" w:rsidP="0089091D">
      <w:pPr>
        <w:pStyle w:val="NoSpacing"/>
      </w:pPr>
    </w:p>
    <w:p w:rsidR="003125DD" w:rsidRDefault="003125DD" w:rsidP="003125DD">
      <w:pPr>
        <w:pStyle w:val="NoSpacing"/>
        <w:ind w:left="1440" w:hanging="1440"/>
      </w:pPr>
      <w:r>
        <w:rPr>
          <w:b/>
          <w:u w:val="single"/>
        </w:rPr>
        <w:t>CFSI:</w:t>
      </w:r>
      <w:r>
        <w:tab/>
        <w:t>Sean Carroll, Director of Government Affairs</w:t>
      </w:r>
      <w:r w:rsidR="00A6213E">
        <w:t xml:space="preserve"> for the Congressional Fire Services Institute</w:t>
      </w:r>
      <w:r>
        <w:t xml:space="preserve"> brought greeting</w:t>
      </w:r>
      <w:r w:rsidR="00C27393">
        <w:t>s from Washington.</w:t>
      </w:r>
      <w:r>
        <w:t xml:space="preserve"> Sean discuss</w:t>
      </w:r>
      <w:r w:rsidR="0089091D">
        <w:t>ed AFG and SAFER grants, FY 2018</w:t>
      </w:r>
      <w:r>
        <w:t xml:space="preserve"> funding, Firefighter Occupational Cancer, Fire Sprinkler Incentive Act, Recruitment &amp; Retention and several other issues that CFSI is dealing with in Washington.</w:t>
      </w:r>
    </w:p>
    <w:p w:rsidR="00987F18" w:rsidRDefault="00987F18" w:rsidP="003125DD">
      <w:pPr>
        <w:pStyle w:val="NoSpacing"/>
        <w:ind w:left="1440" w:hanging="1440"/>
      </w:pPr>
    </w:p>
    <w:p w:rsidR="0089091D" w:rsidRDefault="0089091D" w:rsidP="0089091D">
      <w:pPr>
        <w:pStyle w:val="NoSpacing"/>
        <w:ind w:left="1440" w:hanging="1440"/>
      </w:pPr>
      <w:r>
        <w:rPr>
          <w:b/>
          <w:u w:val="single"/>
        </w:rPr>
        <w:t>NVFC:</w:t>
      </w:r>
      <w:r>
        <w:tab/>
        <w:t xml:space="preserve">Dave Finger gave a report for the National Volunteer Fire Council. NVFC is working on funding, Recruitment and Retention and cancer presumption issues. Printed report available. </w:t>
      </w:r>
    </w:p>
    <w:p w:rsidR="0089091D" w:rsidRDefault="0089091D" w:rsidP="003125DD">
      <w:pPr>
        <w:pStyle w:val="NoSpacing"/>
        <w:ind w:left="1440" w:hanging="1440"/>
        <w:rPr>
          <w:b/>
          <w:u w:val="single"/>
        </w:rPr>
      </w:pPr>
    </w:p>
    <w:p w:rsidR="00987F18" w:rsidRDefault="00987F18" w:rsidP="003125DD">
      <w:pPr>
        <w:pStyle w:val="NoSpacing"/>
        <w:ind w:left="1440" w:hanging="1440"/>
      </w:pPr>
      <w:r>
        <w:rPr>
          <w:b/>
          <w:u w:val="single"/>
        </w:rPr>
        <w:t>IAFC:</w:t>
      </w:r>
      <w:r>
        <w:tab/>
        <w:t>Report was given for the International Association of Fire Chief’s.</w:t>
      </w:r>
    </w:p>
    <w:p w:rsidR="003125DD" w:rsidRDefault="003125DD" w:rsidP="0089091D">
      <w:pPr>
        <w:pStyle w:val="NoSpacing"/>
      </w:pPr>
    </w:p>
    <w:p w:rsidR="003125DD" w:rsidRDefault="003125DD" w:rsidP="003125DD">
      <w:pPr>
        <w:pStyle w:val="NoSpacing"/>
        <w:ind w:left="1440" w:hanging="1440"/>
      </w:pPr>
      <w:r>
        <w:rPr>
          <w:b/>
          <w:u w:val="single"/>
        </w:rPr>
        <w:t>CVVFA:</w:t>
      </w:r>
      <w:r w:rsidR="0089091D">
        <w:tab/>
        <w:t>CVVFA President Bill Keller</w:t>
      </w:r>
      <w:r w:rsidR="00987F18">
        <w:t xml:space="preserve"> gave information on the remaining events for </w:t>
      </w:r>
      <w:proofErr w:type="gramStart"/>
      <w:r w:rsidR="00987F18">
        <w:t>the  Convention</w:t>
      </w:r>
      <w:proofErr w:type="gramEnd"/>
      <w:r w:rsidR="00987F18">
        <w:t>; banquet tonight, prayer breakfast tomorrow and parade tomorrow.</w:t>
      </w:r>
      <w:r w:rsidR="00C27393">
        <w:t xml:space="preserve"> </w:t>
      </w:r>
      <w:r>
        <w:t xml:space="preserve">  </w:t>
      </w:r>
    </w:p>
    <w:p w:rsidR="003125DD" w:rsidRDefault="003125DD" w:rsidP="003125DD">
      <w:pPr>
        <w:pStyle w:val="NoSpacing"/>
      </w:pPr>
    </w:p>
    <w:p w:rsidR="003125DD" w:rsidRDefault="003125DD" w:rsidP="003125DD">
      <w:pPr>
        <w:pStyle w:val="NoSpacing"/>
        <w:ind w:left="1440" w:hanging="1440"/>
      </w:pPr>
      <w:r>
        <w:t xml:space="preserve">During the breaks, there was ample time to talk and socialize with the members from the different </w:t>
      </w:r>
    </w:p>
    <w:p w:rsidR="003125DD" w:rsidRDefault="003125DD" w:rsidP="003125DD">
      <w:pPr>
        <w:pStyle w:val="NoSpacing"/>
        <w:ind w:left="1440" w:hanging="1440"/>
      </w:pPr>
      <w:r>
        <w:t>States and Agencies in attendance. There was printed material and reports available with lots of</w:t>
      </w:r>
    </w:p>
    <w:p w:rsidR="003125DD" w:rsidRDefault="003125DD" w:rsidP="003125DD">
      <w:pPr>
        <w:pStyle w:val="NoSpacing"/>
        <w:ind w:left="1440" w:hanging="1440"/>
      </w:pPr>
      <w:proofErr w:type="gramStart"/>
      <w:r>
        <w:t>valuable</w:t>
      </w:r>
      <w:proofErr w:type="gramEnd"/>
      <w:r>
        <w:t xml:space="preserve"> information.</w:t>
      </w:r>
    </w:p>
    <w:p w:rsidR="00326DBB" w:rsidRDefault="00326DBB" w:rsidP="00326DBB">
      <w:pPr>
        <w:pStyle w:val="NoSpacing"/>
      </w:pPr>
    </w:p>
    <w:p w:rsidR="003125DD" w:rsidRDefault="003125DD" w:rsidP="00326DBB">
      <w:pPr>
        <w:pStyle w:val="NoSpacing"/>
      </w:pPr>
      <w:r>
        <w:t>Respectfully submitted,</w:t>
      </w:r>
    </w:p>
    <w:p w:rsidR="00326DBB" w:rsidRDefault="00326DBB" w:rsidP="00326DBB">
      <w:pPr>
        <w:rPr>
          <w:rFonts w:ascii="Brush Script MT" w:hAnsi="Brush Script MT"/>
          <w:b/>
          <w:sz w:val="28"/>
          <w:szCs w:val="28"/>
        </w:rPr>
      </w:pPr>
      <w:r>
        <w:rPr>
          <w:rFonts w:ascii="Brush Script MT" w:hAnsi="Brush Script MT"/>
          <w:b/>
          <w:sz w:val="28"/>
          <w:szCs w:val="28"/>
        </w:rPr>
        <w:t>Elmer B. Steele</w:t>
      </w:r>
    </w:p>
    <w:p w:rsidR="00A96F39" w:rsidRPr="00326DBB" w:rsidRDefault="003125DD" w:rsidP="00326DBB">
      <w:pPr>
        <w:rPr>
          <w:rFonts w:ascii="Brush Script MT" w:hAnsi="Brush Script MT"/>
          <w:b/>
          <w:sz w:val="28"/>
          <w:szCs w:val="28"/>
        </w:rPr>
      </w:pPr>
      <w:r>
        <w:t>Elmer B. Steele, DVFA Secretary</w:t>
      </w:r>
    </w:p>
    <w:sectPr w:rsidR="00A96F39" w:rsidRPr="0032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DD"/>
    <w:rsid w:val="00046194"/>
    <w:rsid w:val="00104526"/>
    <w:rsid w:val="00130073"/>
    <w:rsid w:val="002A5CA8"/>
    <w:rsid w:val="003125DD"/>
    <w:rsid w:val="00326DBB"/>
    <w:rsid w:val="0040749F"/>
    <w:rsid w:val="004F459E"/>
    <w:rsid w:val="005F365E"/>
    <w:rsid w:val="005F38FF"/>
    <w:rsid w:val="006A78A1"/>
    <w:rsid w:val="0089091D"/>
    <w:rsid w:val="00987F18"/>
    <w:rsid w:val="00A6213E"/>
    <w:rsid w:val="00A96F39"/>
    <w:rsid w:val="00C27393"/>
    <w:rsid w:val="00C4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0E45B-97B1-4F28-9CDA-0DB11800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5DD"/>
    <w:pPr>
      <w:spacing w:after="0" w:line="240" w:lineRule="auto"/>
    </w:pPr>
  </w:style>
  <w:style w:type="paragraph" w:styleId="BalloonText">
    <w:name w:val="Balloon Text"/>
    <w:basedOn w:val="Normal"/>
    <w:link w:val="BalloonTextChar"/>
    <w:uiPriority w:val="99"/>
    <w:semiHidden/>
    <w:unhideWhenUsed/>
    <w:rsid w:val="0031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43183">
      <w:bodyDiv w:val="1"/>
      <w:marLeft w:val="0"/>
      <w:marRight w:val="0"/>
      <w:marTop w:val="0"/>
      <w:marBottom w:val="0"/>
      <w:divBdr>
        <w:top w:val="none" w:sz="0" w:space="0" w:color="auto"/>
        <w:left w:val="none" w:sz="0" w:space="0" w:color="auto"/>
        <w:bottom w:val="none" w:sz="0" w:space="0" w:color="auto"/>
        <w:right w:val="none" w:sz="0" w:space="0" w:color="auto"/>
      </w:divBdr>
    </w:div>
    <w:div w:id="1869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Warren Jones</cp:lastModifiedBy>
  <cp:revision>2</cp:revision>
  <dcterms:created xsi:type="dcterms:W3CDTF">2017-08-31T20:25:00Z</dcterms:created>
  <dcterms:modified xsi:type="dcterms:W3CDTF">2017-08-31T20:25:00Z</dcterms:modified>
</cp:coreProperties>
</file>